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湖北省就业困难人员认定表</w:t>
      </w:r>
    </w:p>
    <w:p>
      <w:pPr>
        <w:jc w:val="center"/>
        <w:rPr>
          <w:rFonts w:ascii="仿宋_GB2312" w:hAnsi="Calibri"/>
          <w:sz w:val="20"/>
          <w:szCs w:val="20"/>
        </w:rPr>
      </w:pPr>
      <w:r>
        <w:rPr>
          <w:rFonts w:ascii="方正小标宋简体" w:hAnsi="Calibri" w:eastAsia="方正小标宋简体" w:cs="方正小标宋简体"/>
          <w:sz w:val="20"/>
          <w:szCs w:val="20"/>
        </w:rPr>
        <w:t xml:space="preserve">                                               </w:t>
      </w:r>
      <w:r>
        <w:rPr>
          <w:rFonts w:ascii="仿宋_GB2312" w:hAnsi="Calibri" w:cs="方正小标宋简体"/>
          <w:sz w:val="20"/>
          <w:szCs w:val="20"/>
        </w:rPr>
        <w:t xml:space="preserve">      </w:t>
      </w:r>
      <w:r>
        <w:rPr>
          <w:rFonts w:hint="eastAsia" w:ascii="仿宋_GB2312" w:hAnsi="Calibri" w:cs="方正小标宋简体"/>
          <w:sz w:val="20"/>
          <w:szCs w:val="20"/>
        </w:rPr>
        <w:t>填表时间：</w:t>
      </w:r>
      <w:r>
        <w:rPr>
          <w:rFonts w:ascii="仿宋_GB2312" w:hAnsi="Calibri" w:cs="方正小标宋简体"/>
          <w:sz w:val="20"/>
          <w:szCs w:val="20"/>
        </w:rPr>
        <w:t xml:space="preserve">  </w:t>
      </w:r>
      <w:r>
        <w:rPr>
          <w:rFonts w:hint="eastAsia" w:ascii="仿宋_GB2312" w:hAnsi="Calibri" w:cs="方正小标宋简体"/>
          <w:sz w:val="20"/>
          <w:szCs w:val="20"/>
        </w:rPr>
        <w:t>年</w:t>
      </w:r>
      <w:r>
        <w:rPr>
          <w:rFonts w:ascii="仿宋_GB2312" w:hAnsi="Calibri" w:cs="方正小标宋简体"/>
          <w:sz w:val="20"/>
          <w:szCs w:val="20"/>
        </w:rPr>
        <w:t xml:space="preserve">  </w:t>
      </w:r>
      <w:r>
        <w:rPr>
          <w:rFonts w:hint="eastAsia" w:ascii="仿宋_GB2312" w:hAnsi="Calibri" w:cs="方正小标宋简体"/>
          <w:sz w:val="20"/>
          <w:szCs w:val="20"/>
        </w:rPr>
        <w:t>月</w:t>
      </w:r>
      <w:r>
        <w:rPr>
          <w:rFonts w:ascii="仿宋_GB2312" w:hAnsi="Calibri" w:cs="方正小标宋简体"/>
          <w:sz w:val="20"/>
          <w:szCs w:val="20"/>
        </w:rPr>
        <w:t xml:space="preserve">  </w:t>
      </w:r>
      <w:r>
        <w:rPr>
          <w:rFonts w:hint="eastAsia" w:ascii="仿宋_GB2312" w:hAnsi="Calibri" w:cs="方正小标宋简体"/>
          <w:sz w:val="20"/>
          <w:szCs w:val="20"/>
        </w:rPr>
        <w:t>日</w:t>
      </w:r>
    </w:p>
    <w:tbl>
      <w:tblPr>
        <w:tblStyle w:val="2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76"/>
        <w:gridCol w:w="1134"/>
        <w:gridCol w:w="850"/>
        <w:gridCol w:w="709"/>
        <w:gridCol w:w="1712"/>
        <w:gridCol w:w="813"/>
        <w:gridCol w:w="1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性质</w:t>
            </w:r>
          </w:p>
        </w:tc>
        <w:tc>
          <w:tcPr>
            <w:tcW w:w="2525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□本地城镇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□外地城镇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□本地农村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□外地农村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□居民户□台港澳人员</w:t>
            </w:r>
          </w:p>
        </w:tc>
        <w:tc>
          <w:tcPr>
            <w:tcW w:w="121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551"/>
              </w:tabs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照片</w:t>
            </w:r>
          </w:p>
          <w:p>
            <w:pPr>
              <w:tabs>
                <w:tab w:val="left" w:pos="551"/>
              </w:tabs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2525" w:type="dxa"/>
            <w:gridSpan w:val="2"/>
            <w:vMerge w:val="continue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2525" w:type="dxa"/>
            <w:gridSpan w:val="2"/>
            <w:vMerge w:val="continue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31" w:type="dxa"/>
            <w:gridSpan w:val="2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困难人员类别</w:t>
            </w:r>
          </w:p>
        </w:tc>
        <w:tc>
          <w:tcPr>
            <w:tcW w:w="7312" w:type="dxa"/>
            <w:gridSpan w:val="7"/>
          </w:tcPr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□女性年满四十周岁或者男性年满五十周岁的失业人员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□连续失业一年以上人员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□失地农民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□城镇零就业家庭成员或者享受城镇居民最低生活保障的人员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□农村零转移就业贫困家庭成员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□毕业一年以上未就业的高校毕业生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□残疾人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□各级社会福利机构供养的成年孤儿和社会成年孤儿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□建档立卡贫困人员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□县级以上人民政府规定的其他人员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210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个人申请承诺</w:t>
            </w:r>
          </w:p>
        </w:tc>
        <w:tc>
          <w:tcPr>
            <w:tcW w:w="7312" w:type="dxa"/>
            <w:gridSpan w:val="7"/>
          </w:tcPr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本人承诺：进行困难认定当月无企业缴纳职工社保（含工伤保险）且未注册工商营业执照（包括股东），如承诺事项与事实不符，本人自愿承担由此虚假信息产生的相应法律责任！</w:t>
            </w:r>
          </w:p>
          <w:p>
            <w:pPr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承诺人签字：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210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附件清单</w:t>
            </w:r>
          </w:p>
        </w:tc>
        <w:tc>
          <w:tcPr>
            <w:tcW w:w="7312" w:type="dxa"/>
            <w:gridSpan w:val="7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</w:rPr>
              <w:t>城镇零就业家庭成员社区证明</w:t>
            </w:r>
          </w:p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</w:rPr>
              <w:t>被征地安置补偿协议书、村证明或农村土地承包经营权证</w:t>
            </w:r>
          </w:p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</w:rPr>
              <w:t>社会福利院及当地民政部门出具的证明</w:t>
            </w:r>
          </w:p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</w:rPr>
              <w:t>低保证</w:t>
            </w:r>
            <w:r>
              <w:rPr>
                <w:kern w:val="0"/>
                <w:sz w:val="21"/>
                <w:szCs w:val="21"/>
              </w:rPr>
              <w:t xml:space="preserve">      □</w:t>
            </w:r>
            <w:r>
              <w:rPr>
                <w:rFonts w:hint="eastAsia"/>
                <w:kern w:val="0"/>
                <w:sz w:val="21"/>
                <w:szCs w:val="21"/>
              </w:rPr>
              <w:t>残疾人证</w:t>
            </w:r>
            <w:r>
              <w:rPr>
                <w:kern w:val="0"/>
                <w:sz w:val="21"/>
                <w:szCs w:val="21"/>
              </w:rPr>
              <w:t xml:space="preserve">      □</w:t>
            </w:r>
            <w:r>
              <w:rPr>
                <w:rFonts w:hint="eastAsia"/>
                <w:kern w:val="0"/>
                <w:sz w:val="21"/>
                <w:szCs w:val="21"/>
              </w:rPr>
              <w:t>扶贫手册</w:t>
            </w:r>
            <w:r>
              <w:rPr>
                <w:kern w:val="0"/>
                <w:sz w:val="21"/>
                <w:szCs w:val="21"/>
              </w:rPr>
              <w:t xml:space="preserve">      □</w:t>
            </w:r>
            <w:r>
              <w:rPr>
                <w:rFonts w:hint="eastAsia"/>
                <w:kern w:val="0"/>
                <w:sz w:val="21"/>
                <w:szCs w:val="21"/>
              </w:rPr>
              <w:t>高校毕业证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2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区（县）或街道（乡镇）或社区（村）经办人签字：</w:t>
            </w:r>
          </w:p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区（县）负责人签字：</w:t>
            </w:r>
          </w:p>
          <w:p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区（县）公共就业服务机构</w:t>
            </w:r>
          </w:p>
          <w:p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ascii="仿宋_GB2312" w:hAnsi="Calibri" w:cs="宋体"/>
          <w:kern w:val="0"/>
          <w:sz w:val="20"/>
          <w:szCs w:val="20"/>
        </w:rPr>
      </w:pPr>
    </w:p>
    <w:p>
      <w:pPr>
        <w:spacing w:line="240" w:lineRule="exact"/>
        <w:rPr>
          <w:rFonts w:ascii="仿宋_GB2312" w:hAnsi="Calibri" w:cs="宋体"/>
          <w:kern w:val="0"/>
          <w:szCs w:val="21"/>
        </w:rPr>
      </w:pPr>
      <w:r>
        <w:rPr>
          <w:rFonts w:hint="eastAsia" w:ascii="仿宋_GB2312" w:hAnsi="Calibri" w:cs="宋体"/>
          <w:kern w:val="0"/>
          <w:sz w:val="20"/>
          <w:szCs w:val="20"/>
        </w:rPr>
        <w:t>注：各地可结合实际，提供符合条件人员的有效证明（复印件或原件扫描件均可），部门间可协查的无需提供。</w:t>
      </w:r>
    </w:p>
    <w:p>
      <w:r>
        <w:br w:type="page"/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0"/>
          <w:szCs w:val="40"/>
        </w:rPr>
        <w:t>湖北省灵活就业社会保险补贴申请表</w:t>
      </w:r>
    </w:p>
    <w:tbl>
      <w:tblPr>
        <w:tblStyle w:val="2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51"/>
        <w:gridCol w:w="715"/>
        <w:gridCol w:w="751"/>
        <w:gridCol w:w="1651"/>
        <w:gridCol w:w="1687"/>
        <w:gridCol w:w="1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7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68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本人银行卡号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 w:val="21"/>
                <w:szCs w:val="21"/>
              </w:rPr>
              <w:t>市</w:t>
            </w:r>
            <w:r>
              <w:rPr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 w:val="21"/>
                <w:szCs w:val="21"/>
              </w:rPr>
              <w:t>县（区）</w:t>
            </w:r>
            <w:r>
              <w:rPr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 w:val="21"/>
                <w:szCs w:val="21"/>
              </w:rPr>
              <w:t>街道（乡镇）</w:t>
            </w:r>
            <w:r>
              <w:rPr>
                <w:kern w:val="0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申领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对象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女性年满四十周岁或者男性年满五十周岁的失业人员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连续失业一年以上的人员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失地农民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残疾人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享受城镇居民最低生活保障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城镇零就业家庭成员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农村零转移就业贫困家庭成员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建档立卡贫困人员</w:t>
            </w:r>
          </w:p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毕业一年以上未就业的高校毕业生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离校</w:t>
            </w:r>
            <w:r>
              <w:rPr>
                <w:rFonts w:ascii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年内且未就业的高校毕业生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各级社会福利机构供养的成年孤儿和社会成年孤儿</w:t>
            </w:r>
          </w:p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县级以上人民政府规定的其他人员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承诺</w:t>
            </w:r>
          </w:p>
        </w:tc>
        <w:tc>
          <w:tcPr>
            <w:tcW w:w="7002" w:type="dxa"/>
            <w:gridSpan w:val="6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我严格遵守法律法规和规章政策，已知晓领取灵活就业人员社会保险补贴的有关规定，对所提交的材料真实性完全负责，接受并配合相关机构的审计、检查、评估等；如有伪造证明材料、瞒报谎报、虚报申领等违规领取的，将退回资金，并承担相应的法律责任。</w:t>
            </w:r>
            <w:r>
              <w:rPr>
                <w:rFonts w:ascii="仿宋_GB2312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承诺人签字：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02" w:type="dxa"/>
            <w:gridSpan w:val="6"/>
            <w:vMerge w:val="continue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人力资源社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会保障部门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002" w:type="dxa"/>
            <w:gridSpan w:val="6"/>
            <w:vAlign w:val="bottom"/>
          </w:tcPr>
          <w:p>
            <w:pPr>
              <w:spacing w:line="240" w:lineRule="exact"/>
              <w:ind w:right="856" w:firstLine="210" w:firstLineChars="10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经办人：</w:t>
            </w:r>
          </w:p>
          <w:p>
            <w:pPr>
              <w:spacing w:line="240" w:lineRule="exact"/>
              <w:ind w:right="856" w:firstLine="210" w:firstLineChars="10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单位负责人：</w:t>
            </w:r>
          </w:p>
          <w:p>
            <w:pPr>
              <w:spacing w:line="240" w:lineRule="exact"/>
              <w:ind w:right="856" w:firstLine="2902" w:firstLineChars="1382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单位盖章：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140D8"/>
    <w:rsid w:val="131140D8"/>
    <w:rsid w:val="3F5A5053"/>
    <w:rsid w:val="69300297"/>
    <w:rsid w:val="6EF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2021-07-22T01:34:00Z</dcterms:created>
  <dc:creator>瓶邪</dc:creator>
  <cp:lastModifiedBy>瓶邪</cp:lastModifiedBy>
  <dcterms:modified xsi:type="dcterms:W3CDTF">2021-07-22T01:41:05Z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